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DE8" w:rsidRDefault="00F7392A" w:rsidP="007277F8">
      <w:pPr>
        <w:jc w:val="center"/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/>
          <w:sz w:val="32"/>
          <w:u w:val="single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35.05pt;margin-top:-36.65pt;width:109.95pt;height:46.1pt;z-index:-251658752;mso-wrap-edited:f" wrapcoords="-61 0 -61 21474 21600 21474 21600 0 -61 0" o:allowincell="f" fillcolor="window">
            <v:imagedata r:id="rId8" o:title=""/>
          </v:shape>
          <o:OLEObject Type="Embed" ProgID="Word.Picture.8" ShapeID="_x0000_s2050" DrawAspect="Content" ObjectID="_1674042070" r:id="rId9"/>
        </w:object>
      </w:r>
      <w:r w:rsidR="007277F8" w:rsidRPr="00E32DE8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>A</w:t>
      </w:r>
      <w:r w:rsidR="00556D0F" w:rsidRPr="00E32DE8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 xml:space="preserve">pplication by </w:t>
      </w:r>
      <w:r w:rsidR="006F7572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 xml:space="preserve">Constituency </w:t>
      </w:r>
      <w:r w:rsidR="00686159" w:rsidRPr="00E32DE8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 xml:space="preserve">Candidate or </w:t>
      </w:r>
      <w:r w:rsidR="00157A80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>Election</w:t>
      </w:r>
      <w:r w:rsidR="00A833AC" w:rsidRPr="00E32DE8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 xml:space="preserve"> Agent </w:t>
      </w:r>
    </w:p>
    <w:p w:rsidR="00EA05B7" w:rsidRPr="00E32DE8" w:rsidRDefault="00556D0F" w:rsidP="007277F8">
      <w:pPr>
        <w:jc w:val="center"/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</w:pPr>
      <w:r w:rsidRPr="00E32DE8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>for a copy of the Electoral Register</w:t>
      </w:r>
      <w:r w:rsidR="00686159" w:rsidRPr="00E32DE8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 xml:space="preserve"> </w:t>
      </w:r>
      <w:r w:rsidRPr="00E32DE8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>and/or Absent Voters List</w:t>
      </w:r>
      <w:r w:rsidR="00A833AC" w:rsidRPr="00E32DE8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 xml:space="preserve"> for the </w:t>
      </w:r>
    </w:p>
    <w:p w:rsidR="007277F8" w:rsidRPr="00E32DE8" w:rsidRDefault="00DB2B50" w:rsidP="007277F8">
      <w:pPr>
        <w:jc w:val="center"/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>Scottish</w:t>
      </w:r>
      <w:r w:rsidR="000F790E" w:rsidRPr="00E32DE8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 xml:space="preserve"> Parliam</w:t>
      </w:r>
      <w:r w:rsidR="00C67561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>entary Elections to be held on 6</w:t>
      </w:r>
      <w:r w:rsidR="00C67561" w:rsidRPr="00C67561">
        <w:rPr>
          <w:rFonts w:ascii="Arial" w:hAnsi="Arial" w:cs="Arial"/>
          <w:b/>
          <w:snapToGrid w:val="0"/>
          <w:color w:val="000000"/>
          <w:sz w:val="24"/>
          <w:szCs w:val="24"/>
          <w:u w:val="single"/>
          <w:vertAlign w:val="superscript"/>
        </w:rPr>
        <w:t>th</w:t>
      </w:r>
      <w:r w:rsidR="00C67561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 xml:space="preserve"> May 2021</w:t>
      </w:r>
    </w:p>
    <w:p w:rsidR="00556D0F" w:rsidRPr="00E32DE8" w:rsidRDefault="00556D0F" w:rsidP="00556D0F">
      <w:pPr>
        <w:rPr>
          <w:rFonts w:ascii="Arial" w:hAnsi="Arial" w:cs="Arial"/>
          <w:snapToGrid w:val="0"/>
          <w:color w:val="000000"/>
          <w:sz w:val="16"/>
          <w:szCs w:val="16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2795"/>
        <w:gridCol w:w="2842"/>
        <w:gridCol w:w="850"/>
        <w:gridCol w:w="851"/>
        <w:gridCol w:w="276"/>
        <w:gridCol w:w="291"/>
        <w:gridCol w:w="2268"/>
      </w:tblGrid>
      <w:tr w:rsidR="00774F66" w:rsidRPr="00556D0F" w:rsidTr="00E32DE8">
        <w:trPr>
          <w:trHeight w:val="428"/>
        </w:trPr>
        <w:tc>
          <w:tcPr>
            <w:tcW w:w="10173" w:type="dxa"/>
            <w:gridSpan w:val="7"/>
            <w:vAlign w:val="center"/>
          </w:tcPr>
          <w:p w:rsidR="00774F66" w:rsidRPr="001E6982" w:rsidRDefault="00774F66" w:rsidP="00774F6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u w:val="single"/>
              </w:rPr>
            </w:pPr>
            <w:r w:rsidRPr="001E698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u w:val="single"/>
              </w:rPr>
              <w:t>Electoral Register</w:t>
            </w:r>
          </w:p>
        </w:tc>
      </w:tr>
      <w:tr w:rsidR="00465CF0" w:rsidRPr="00556D0F" w:rsidTr="00E32DE8">
        <w:trPr>
          <w:trHeight w:val="428"/>
        </w:trPr>
        <w:tc>
          <w:tcPr>
            <w:tcW w:w="7614" w:type="dxa"/>
            <w:gridSpan w:val="5"/>
            <w:vAlign w:val="center"/>
          </w:tcPr>
          <w:p w:rsidR="005E36E6" w:rsidRPr="005E36E6" w:rsidRDefault="00B607D5" w:rsidP="00533A7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sz w:val="24"/>
              </w:rPr>
            </w:pPr>
            <w:r w:rsidRPr="00B607D5">
              <w:rPr>
                <w:rFonts w:ascii="Arial" w:hAnsi="Arial" w:cs="Arial"/>
                <w:snapToGrid w:val="0"/>
                <w:sz w:val="24"/>
              </w:rPr>
              <w:t xml:space="preserve">I request </w:t>
            </w:r>
            <w:r>
              <w:rPr>
                <w:rFonts w:ascii="Arial" w:hAnsi="Arial" w:cs="Arial"/>
                <w:snapToGrid w:val="0"/>
                <w:sz w:val="24"/>
              </w:rPr>
              <w:t xml:space="preserve">a copy of the Electoral Register as at </w:t>
            </w:r>
            <w:r w:rsidR="0006217F">
              <w:rPr>
                <w:rFonts w:ascii="Arial" w:hAnsi="Arial" w:cs="Arial"/>
                <w:snapToGrid w:val="0"/>
                <w:sz w:val="24"/>
              </w:rPr>
              <w:t>1</w:t>
            </w:r>
            <w:r w:rsidR="0006217F" w:rsidRPr="0006217F">
              <w:rPr>
                <w:rFonts w:ascii="Arial" w:hAnsi="Arial" w:cs="Arial"/>
                <w:snapToGrid w:val="0"/>
                <w:sz w:val="24"/>
                <w:vertAlign w:val="superscript"/>
              </w:rPr>
              <w:t>st</w:t>
            </w:r>
            <w:r w:rsidR="0006217F">
              <w:rPr>
                <w:rFonts w:ascii="Arial" w:hAnsi="Arial" w:cs="Arial"/>
                <w:snapToGrid w:val="0"/>
                <w:sz w:val="24"/>
              </w:rPr>
              <w:t xml:space="preserve"> </w:t>
            </w:r>
            <w:r w:rsidR="00533A7B">
              <w:rPr>
                <w:rFonts w:ascii="Arial" w:hAnsi="Arial" w:cs="Arial"/>
                <w:snapToGrid w:val="0"/>
                <w:sz w:val="24"/>
              </w:rPr>
              <w:t>April</w:t>
            </w:r>
            <w:r w:rsidR="00C67561">
              <w:rPr>
                <w:rFonts w:ascii="Arial" w:hAnsi="Arial" w:cs="Arial"/>
                <w:snapToGrid w:val="0"/>
                <w:sz w:val="24"/>
              </w:rPr>
              <w:t xml:space="preserve"> 2021</w:t>
            </w:r>
            <w:r>
              <w:rPr>
                <w:rFonts w:ascii="Arial" w:hAnsi="Arial" w:cs="Arial"/>
                <w:snapToGrid w:val="0"/>
                <w:sz w:val="24"/>
              </w:rPr>
              <w:t>.</w:t>
            </w:r>
          </w:p>
        </w:tc>
        <w:tc>
          <w:tcPr>
            <w:tcW w:w="2559" w:type="dxa"/>
            <w:gridSpan w:val="2"/>
          </w:tcPr>
          <w:p w:rsidR="00465CF0" w:rsidRPr="00556D0F" w:rsidRDefault="00DB5087" w:rsidP="00DB508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44"/>
              </w:rPr>
            </w:pPr>
            <w:r>
              <w:rPr>
                <w:rFonts w:ascii="Arial" w:hAnsi="Arial" w:cs="Arial"/>
                <w:snapToGrid w:val="0"/>
                <w:color w:val="000000"/>
                <w:sz w:val="44"/>
              </w:rPr>
              <w:t xml:space="preserve">        </w:t>
            </w:r>
            <w:r w:rsidR="00465CF0" w:rsidRPr="00556D0F">
              <w:rPr>
                <w:rFonts w:ascii="Arial" w:hAnsi="Arial" w:cs="Arial"/>
                <w:snapToGrid w:val="0"/>
                <w:color w:val="000000"/>
                <w:sz w:val="44"/>
              </w:rPr>
              <w:sym w:font="Wingdings" w:char="F06F"/>
            </w:r>
          </w:p>
        </w:tc>
      </w:tr>
      <w:tr w:rsidR="005E36E6" w:rsidRPr="00556D0F" w:rsidTr="00E32DE8">
        <w:trPr>
          <w:trHeight w:val="510"/>
        </w:trPr>
        <w:tc>
          <w:tcPr>
            <w:tcW w:w="10173" w:type="dxa"/>
            <w:gridSpan w:val="7"/>
            <w:vAlign w:val="center"/>
          </w:tcPr>
          <w:p w:rsidR="005E36E6" w:rsidRPr="005403CF" w:rsidRDefault="005E36E6" w:rsidP="007C7D7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The R</w:t>
            </w:r>
            <w:r w:rsidR="005B7B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eg</w:t>
            </w:r>
            <w:r w:rsidR="00C6756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ister will be supplied by Email.</w:t>
            </w:r>
          </w:p>
        </w:tc>
      </w:tr>
      <w:tr w:rsidR="002E33E5" w:rsidRPr="00556D0F" w:rsidTr="00E32DE8">
        <w:trPr>
          <w:trHeight w:val="510"/>
        </w:trPr>
        <w:tc>
          <w:tcPr>
            <w:tcW w:w="5637" w:type="dxa"/>
            <w:gridSpan w:val="2"/>
            <w:vAlign w:val="center"/>
          </w:tcPr>
          <w:p w:rsidR="002E33E5" w:rsidRDefault="002E33E5" w:rsidP="005E36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Please state format required:</w:t>
            </w:r>
          </w:p>
        </w:tc>
        <w:tc>
          <w:tcPr>
            <w:tcW w:w="1701" w:type="dxa"/>
            <w:gridSpan w:val="2"/>
            <w:vAlign w:val="center"/>
          </w:tcPr>
          <w:p w:rsidR="002E33E5" w:rsidRDefault="00E32DE8" w:rsidP="00375D0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C6756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PDF</w:t>
            </w:r>
            <w:r w:rsidR="002E33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E33E5" w:rsidRPr="00556D0F">
              <w:rPr>
                <w:rFonts w:ascii="Arial" w:hAnsi="Arial" w:cs="Arial"/>
                <w:snapToGrid w:val="0"/>
                <w:color w:val="000000"/>
                <w:sz w:val="44"/>
              </w:rPr>
              <w:sym w:font="Wingdings" w:char="F06F"/>
            </w:r>
          </w:p>
        </w:tc>
        <w:tc>
          <w:tcPr>
            <w:tcW w:w="2835" w:type="dxa"/>
            <w:gridSpan w:val="3"/>
            <w:vAlign w:val="center"/>
          </w:tcPr>
          <w:p w:rsidR="005403CF" w:rsidRPr="005403CF" w:rsidRDefault="00E32DE8" w:rsidP="00375D0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4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  </w:t>
            </w:r>
            <w:r w:rsidR="00C6756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Excel</w:t>
            </w:r>
            <w:r w:rsidR="002E33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="002E33E5">
              <w:rPr>
                <w:rFonts w:ascii="Arial" w:hAnsi="Arial" w:cs="Arial"/>
                <w:snapToGrid w:val="0"/>
                <w:color w:val="000000"/>
                <w:sz w:val="44"/>
              </w:rPr>
              <w:t xml:space="preserve"> </w:t>
            </w:r>
            <w:r w:rsidR="00C67561">
              <w:rPr>
                <w:rFonts w:ascii="Arial" w:hAnsi="Arial" w:cs="Arial"/>
                <w:snapToGrid w:val="0"/>
                <w:color w:val="000000"/>
                <w:sz w:val="44"/>
              </w:rPr>
              <w:t xml:space="preserve"> </w:t>
            </w:r>
            <w:r w:rsidR="002E33E5" w:rsidRPr="00556D0F">
              <w:rPr>
                <w:rFonts w:ascii="Arial" w:hAnsi="Arial" w:cs="Arial"/>
                <w:snapToGrid w:val="0"/>
                <w:color w:val="000000"/>
                <w:sz w:val="44"/>
              </w:rPr>
              <w:sym w:font="Wingdings" w:char="F06F"/>
            </w:r>
          </w:p>
        </w:tc>
      </w:tr>
      <w:tr w:rsidR="00465CF0" w:rsidRPr="00556D0F" w:rsidTr="00E32DE8">
        <w:trPr>
          <w:trHeight w:val="510"/>
        </w:trPr>
        <w:tc>
          <w:tcPr>
            <w:tcW w:w="7905" w:type="dxa"/>
            <w:gridSpan w:val="6"/>
            <w:vAlign w:val="center"/>
          </w:tcPr>
          <w:p w:rsidR="00465CF0" w:rsidRDefault="00B121F2" w:rsidP="00627A9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</w:rPr>
              <w:t>F</w:t>
            </w:r>
            <w:r w:rsidR="00DA7B0D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urther </w:t>
            </w:r>
            <w:r w:rsidR="00E17D8C">
              <w:rPr>
                <w:rFonts w:ascii="Arial" w:hAnsi="Arial" w:cs="Arial"/>
                <w:snapToGrid w:val="0"/>
                <w:color w:val="000000"/>
                <w:sz w:val="24"/>
              </w:rPr>
              <w:t>supplement</w:t>
            </w:r>
            <w:r w:rsidR="0006217F">
              <w:rPr>
                <w:rFonts w:ascii="Arial" w:hAnsi="Arial" w:cs="Arial"/>
                <w:snapToGrid w:val="0"/>
                <w:color w:val="000000"/>
                <w:sz w:val="24"/>
              </w:rPr>
              <w:t>s</w:t>
            </w:r>
            <w:r w:rsidR="00E17D8C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to the Register 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 xml:space="preserve">may be </w:t>
            </w:r>
            <w:r w:rsidR="00E17D8C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published </w:t>
            </w:r>
            <w:r w:rsidR="00C33A6B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in the same format. </w:t>
            </w:r>
            <w:r w:rsidR="00E17D8C">
              <w:rPr>
                <w:rFonts w:ascii="Arial" w:hAnsi="Arial" w:cs="Arial"/>
                <w:snapToGrid w:val="0"/>
                <w:color w:val="000000"/>
                <w:sz w:val="24"/>
              </w:rPr>
              <w:t>Please tick this box if th</w:t>
            </w:r>
            <w:r w:rsidR="0006217F">
              <w:rPr>
                <w:rFonts w:ascii="Arial" w:hAnsi="Arial" w:cs="Arial"/>
                <w:snapToGrid w:val="0"/>
                <w:color w:val="000000"/>
                <w:sz w:val="24"/>
              </w:rPr>
              <w:t>e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>se</w:t>
            </w:r>
            <w:r w:rsidR="00E17D8C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supplement</w:t>
            </w:r>
            <w:r w:rsidR="0006217F">
              <w:rPr>
                <w:rFonts w:ascii="Arial" w:hAnsi="Arial" w:cs="Arial"/>
                <w:snapToGrid w:val="0"/>
                <w:color w:val="000000"/>
                <w:sz w:val="24"/>
              </w:rPr>
              <w:t>s are</w:t>
            </w:r>
            <w:r w:rsidR="00E17D8C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required.</w:t>
            </w:r>
          </w:p>
          <w:p w:rsidR="004C56D1" w:rsidRPr="00E32DE8" w:rsidRDefault="004C56D1" w:rsidP="00627A9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465CF0" w:rsidRPr="00556D0F" w:rsidRDefault="00343710" w:rsidP="003437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44"/>
              </w:rPr>
            </w:pPr>
            <w:r>
              <w:rPr>
                <w:rFonts w:ascii="Arial" w:hAnsi="Arial" w:cs="Arial"/>
                <w:snapToGrid w:val="0"/>
                <w:color w:val="000000"/>
                <w:sz w:val="44"/>
              </w:rPr>
              <w:t xml:space="preserve">  </w:t>
            </w:r>
            <w:r w:rsidR="00E32DE8">
              <w:rPr>
                <w:rFonts w:ascii="Arial" w:hAnsi="Arial" w:cs="Arial"/>
                <w:snapToGrid w:val="0"/>
                <w:color w:val="000000"/>
                <w:sz w:val="44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44"/>
              </w:rPr>
              <w:t xml:space="preserve">  </w:t>
            </w:r>
            <w:r w:rsidR="00DB5087">
              <w:rPr>
                <w:rFonts w:ascii="Arial" w:hAnsi="Arial" w:cs="Arial"/>
                <w:snapToGrid w:val="0"/>
                <w:color w:val="000000"/>
                <w:sz w:val="44"/>
              </w:rPr>
              <w:t xml:space="preserve"> </w:t>
            </w:r>
            <w:r w:rsidR="00465CF0" w:rsidRPr="00556D0F">
              <w:rPr>
                <w:rFonts w:ascii="Arial" w:hAnsi="Arial" w:cs="Arial"/>
                <w:snapToGrid w:val="0"/>
                <w:color w:val="000000"/>
                <w:sz w:val="44"/>
              </w:rPr>
              <w:sym w:font="Wingdings" w:char="F06F"/>
            </w:r>
          </w:p>
        </w:tc>
      </w:tr>
      <w:tr w:rsidR="00774F66" w:rsidRPr="00556D0F" w:rsidTr="00E32DE8">
        <w:trPr>
          <w:trHeight w:val="510"/>
        </w:trPr>
        <w:tc>
          <w:tcPr>
            <w:tcW w:w="10173" w:type="dxa"/>
            <w:gridSpan w:val="7"/>
            <w:vAlign w:val="center"/>
          </w:tcPr>
          <w:p w:rsidR="00774F66" w:rsidRPr="001E6982" w:rsidRDefault="00774F66" w:rsidP="00150D0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u w:val="single"/>
              </w:rPr>
            </w:pPr>
            <w:r w:rsidRPr="001E698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u w:val="single"/>
              </w:rPr>
              <w:t>Absent Voters List</w:t>
            </w:r>
          </w:p>
        </w:tc>
      </w:tr>
      <w:tr w:rsidR="00465CF0" w:rsidRPr="00556D0F" w:rsidTr="00E32DE8">
        <w:trPr>
          <w:trHeight w:val="510"/>
        </w:trPr>
        <w:tc>
          <w:tcPr>
            <w:tcW w:w="7614" w:type="dxa"/>
            <w:gridSpan w:val="5"/>
            <w:vAlign w:val="center"/>
          </w:tcPr>
          <w:p w:rsidR="00465CF0" w:rsidRPr="00556D0F" w:rsidRDefault="00DD794B" w:rsidP="004129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request a copy of the Absent Voters List. </w:t>
            </w:r>
          </w:p>
        </w:tc>
        <w:tc>
          <w:tcPr>
            <w:tcW w:w="2559" w:type="dxa"/>
            <w:gridSpan w:val="2"/>
            <w:vAlign w:val="center"/>
          </w:tcPr>
          <w:p w:rsidR="00465CF0" w:rsidRPr="00556D0F" w:rsidRDefault="00465CF0" w:rsidP="0041299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napToGrid w:val="0"/>
                <w:color w:val="000000"/>
                <w:sz w:val="44"/>
              </w:rPr>
            </w:pPr>
            <w:r w:rsidRPr="00556D0F">
              <w:rPr>
                <w:rFonts w:ascii="Arial" w:hAnsi="Arial" w:cs="Arial"/>
                <w:snapToGrid w:val="0"/>
                <w:color w:val="000000"/>
                <w:sz w:val="44"/>
              </w:rPr>
              <w:sym w:font="Wingdings" w:char="F06F"/>
            </w:r>
          </w:p>
        </w:tc>
      </w:tr>
      <w:tr w:rsidR="00867F54" w:rsidRPr="00556D0F" w:rsidTr="00E32DE8">
        <w:trPr>
          <w:trHeight w:val="426"/>
        </w:trPr>
        <w:tc>
          <w:tcPr>
            <w:tcW w:w="10173" w:type="dxa"/>
            <w:gridSpan w:val="7"/>
            <w:vAlign w:val="center"/>
          </w:tcPr>
          <w:p w:rsidR="00867F54" w:rsidRPr="005403CF" w:rsidRDefault="00867F54" w:rsidP="0059614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The Absent Voters </w:t>
            </w:r>
            <w:r w:rsidR="007747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L</w:t>
            </w:r>
            <w:r w:rsidR="008F2E4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ist </w:t>
            </w:r>
            <w:r w:rsidR="00C6756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will be supplied by Email.</w:t>
            </w:r>
          </w:p>
        </w:tc>
      </w:tr>
      <w:tr w:rsidR="00867F54" w:rsidRPr="00556D0F" w:rsidTr="00E32DE8">
        <w:trPr>
          <w:trHeight w:val="426"/>
        </w:trPr>
        <w:tc>
          <w:tcPr>
            <w:tcW w:w="5637" w:type="dxa"/>
            <w:gridSpan w:val="2"/>
            <w:vAlign w:val="center"/>
          </w:tcPr>
          <w:p w:rsidR="00867F54" w:rsidRPr="00867F54" w:rsidRDefault="00867F54" w:rsidP="005801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Please state format required:</w:t>
            </w:r>
          </w:p>
        </w:tc>
        <w:tc>
          <w:tcPr>
            <w:tcW w:w="1701" w:type="dxa"/>
            <w:gridSpan w:val="2"/>
            <w:vAlign w:val="center"/>
          </w:tcPr>
          <w:p w:rsidR="00867F54" w:rsidRPr="00867F54" w:rsidRDefault="00C67561" w:rsidP="00375D0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PDF</w:t>
            </w:r>
            <w:r w:rsidR="00867F5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867F54" w:rsidRPr="00556D0F">
              <w:rPr>
                <w:rFonts w:ascii="Arial" w:hAnsi="Arial" w:cs="Arial"/>
                <w:snapToGrid w:val="0"/>
                <w:color w:val="000000"/>
                <w:sz w:val="44"/>
              </w:rPr>
              <w:sym w:font="Wingdings" w:char="F06F"/>
            </w:r>
            <w:r w:rsidR="00E32DE8">
              <w:rPr>
                <w:rFonts w:ascii="Arial" w:hAnsi="Arial" w:cs="Arial"/>
                <w:snapToGrid w:val="0"/>
                <w:color w:val="000000"/>
                <w:sz w:val="44"/>
              </w:rPr>
              <w:t xml:space="preserve">  </w:t>
            </w:r>
          </w:p>
        </w:tc>
        <w:tc>
          <w:tcPr>
            <w:tcW w:w="2835" w:type="dxa"/>
            <w:gridSpan w:val="3"/>
            <w:vAlign w:val="center"/>
          </w:tcPr>
          <w:p w:rsidR="00867F54" w:rsidRPr="00867F54" w:rsidRDefault="00E32DE8" w:rsidP="00375D0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 </w:t>
            </w:r>
            <w:r w:rsidR="00C6756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Excel    </w:t>
            </w:r>
            <w:r w:rsidR="00375D0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867F54">
              <w:rPr>
                <w:rFonts w:ascii="Arial" w:hAnsi="Arial" w:cs="Arial"/>
                <w:snapToGrid w:val="0"/>
                <w:color w:val="000000"/>
                <w:sz w:val="44"/>
              </w:rPr>
              <w:t xml:space="preserve"> </w:t>
            </w:r>
            <w:r w:rsidR="00867F54" w:rsidRPr="00556D0F">
              <w:rPr>
                <w:rFonts w:ascii="Arial" w:hAnsi="Arial" w:cs="Arial"/>
                <w:snapToGrid w:val="0"/>
                <w:color w:val="000000"/>
                <w:sz w:val="44"/>
              </w:rPr>
              <w:sym w:font="Wingdings" w:char="F06F"/>
            </w:r>
          </w:p>
        </w:tc>
      </w:tr>
      <w:tr w:rsidR="00867F54" w:rsidRPr="00556D0F" w:rsidTr="00E32DE8">
        <w:trPr>
          <w:trHeight w:val="426"/>
        </w:trPr>
        <w:tc>
          <w:tcPr>
            <w:tcW w:w="10173" w:type="dxa"/>
            <w:gridSpan w:val="7"/>
            <w:vAlign w:val="center"/>
          </w:tcPr>
          <w:p w:rsidR="00243213" w:rsidRPr="00E32DE8" w:rsidRDefault="00243213" w:rsidP="006E49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  <w:p w:rsidR="00243213" w:rsidRDefault="00243213" w:rsidP="006E49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napToGrid w:val="0"/>
                <w:color w:val="000000"/>
                <w:sz w:val="24"/>
                <w:u w:val="single"/>
              </w:rPr>
            </w:pPr>
            <w:r w:rsidRPr="00E32DE8">
              <w:rPr>
                <w:rFonts w:ascii="Arial" w:hAnsi="Arial" w:cs="Arial"/>
                <w:b/>
                <w:snapToGrid w:val="0"/>
                <w:color w:val="000000"/>
                <w:sz w:val="24"/>
                <w:u w:val="single"/>
              </w:rPr>
              <w:t>Constituency Required</w:t>
            </w:r>
          </w:p>
          <w:p w:rsidR="00E32DE8" w:rsidRDefault="00E32DE8" w:rsidP="006E49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napToGrid w:val="0"/>
                <w:color w:val="000000"/>
                <w:sz w:val="24"/>
                <w:u w:val="single"/>
              </w:rPr>
            </w:pPr>
          </w:p>
          <w:p w:rsidR="00E32DE8" w:rsidRPr="00E32DE8" w:rsidRDefault="00E32DE8" w:rsidP="006E49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E32DE8">
              <w:rPr>
                <w:rFonts w:ascii="Arial" w:hAnsi="Arial" w:cs="Arial"/>
                <w:snapToGrid w:val="0"/>
                <w:color w:val="000000"/>
                <w:sz w:val="24"/>
              </w:rPr>
              <w:t>Ayr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</w:t>
            </w:r>
            <w:r w:rsidRPr="00556D0F">
              <w:rPr>
                <w:rFonts w:ascii="Arial" w:hAnsi="Arial" w:cs="Arial"/>
                <w:snapToGrid w:val="0"/>
                <w:color w:val="000000"/>
                <w:sz w:val="44"/>
              </w:rPr>
              <w:sym w:font="Wingdings" w:char="F06F"/>
            </w:r>
            <w:r>
              <w:rPr>
                <w:rFonts w:ascii="Arial" w:hAnsi="Arial" w:cs="Arial"/>
                <w:snapToGrid w:val="0"/>
                <w:color w:val="000000"/>
                <w:sz w:val="44"/>
              </w:rPr>
              <w:t xml:space="preserve">     </w:t>
            </w:r>
            <w:r w:rsidR="00D204C7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Carrick Cumnock and Doon Valley </w:t>
            </w:r>
            <w:r w:rsidR="00D204C7" w:rsidRPr="00556D0F">
              <w:rPr>
                <w:rFonts w:ascii="Arial" w:hAnsi="Arial" w:cs="Arial"/>
                <w:snapToGrid w:val="0"/>
                <w:color w:val="000000"/>
                <w:sz w:val="44"/>
              </w:rPr>
              <w:sym w:font="Wingdings" w:char="F06F"/>
            </w:r>
            <w:r>
              <w:rPr>
                <w:rFonts w:ascii="Arial" w:hAnsi="Arial" w:cs="Arial"/>
                <w:snapToGrid w:val="0"/>
                <w:color w:val="000000"/>
                <w:sz w:val="44"/>
              </w:rPr>
              <w:t xml:space="preserve">       </w:t>
            </w:r>
            <w:r w:rsidR="00D204C7">
              <w:rPr>
                <w:rFonts w:ascii="Arial" w:hAnsi="Arial" w:cs="Arial"/>
                <w:snapToGrid w:val="0"/>
                <w:color w:val="000000"/>
                <w:sz w:val="24"/>
              </w:rPr>
              <w:t>Cunninghame North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</w:t>
            </w:r>
            <w:r w:rsidRPr="00556D0F">
              <w:rPr>
                <w:rFonts w:ascii="Arial" w:hAnsi="Arial" w:cs="Arial"/>
                <w:snapToGrid w:val="0"/>
                <w:color w:val="000000"/>
                <w:sz w:val="44"/>
              </w:rPr>
              <w:sym w:font="Wingdings" w:char="F06F"/>
            </w:r>
          </w:p>
          <w:p w:rsidR="00E32DE8" w:rsidRDefault="00E32DE8" w:rsidP="006E49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  <w:p w:rsidR="00E32DE8" w:rsidRPr="00E32DE8" w:rsidRDefault="00D204C7" w:rsidP="006E49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</w:rPr>
              <w:t>Cunninghame South</w:t>
            </w:r>
            <w:r w:rsidR="00E32DE8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 </w:t>
            </w:r>
            <w:r w:rsidR="00E32DE8" w:rsidRPr="00556D0F">
              <w:rPr>
                <w:rFonts w:ascii="Arial" w:hAnsi="Arial" w:cs="Arial"/>
                <w:snapToGrid w:val="0"/>
                <w:color w:val="000000"/>
                <w:sz w:val="44"/>
              </w:rPr>
              <w:sym w:font="Wingdings" w:char="F06F"/>
            </w:r>
            <w:r w:rsidR="00E32DE8">
              <w:rPr>
                <w:rFonts w:ascii="Arial" w:hAnsi="Arial" w:cs="Arial"/>
                <w:snapToGrid w:val="0"/>
                <w:color w:val="000000"/>
                <w:sz w:val="44"/>
              </w:rPr>
              <w:t xml:space="preserve">                  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>Kilmarnock and Irvine Valley</w:t>
            </w:r>
            <w:r w:rsidR="00E32DE8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</w:t>
            </w:r>
            <w:r w:rsidR="00E32DE8" w:rsidRPr="00556D0F">
              <w:rPr>
                <w:rFonts w:ascii="Arial" w:hAnsi="Arial" w:cs="Arial"/>
                <w:snapToGrid w:val="0"/>
                <w:color w:val="000000"/>
                <w:sz w:val="44"/>
              </w:rPr>
              <w:sym w:font="Wingdings" w:char="F06F"/>
            </w:r>
            <w:r w:rsidR="00E32DE8">
              <w:rPr>
                <w:rFonts w:ascii="Arial" w:hAnsi="Arial" w:cs="Arial"/>
                <w:snapToGrid w:val="0"/>
                <w:color w:val="000000"/>
                <w:sz w:val="44"/>
              </w:rPr>
              <w:t xml:space="preserve"> </w:t>
            </w:r>
          </w:p>
          <w:p w:rsidR="006F7B05" w:rsidRDefault="006F7B05" w:rsidP="006E49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  <w:p w:rsidR="00E32DE8" w:rsidRPr="006F7B05" w:rsidRDefault="00E32DE8" w:rsidP="006E49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</w:tc>
      </w:tr>
      <w:tr w:rsidR="00867F54" w:rsidRPr="00556D0F" w:rsidTr="00E32DE8">
        <w:trPr>
          <w:trHeight w:val="426"/>
        </w:trPr>
        <w:tc>
          <w:tcPr>
            <w:tcW w:w="10173" w:type="dxa"/>
            <w:gridSpan w:val="7"/>
            <w:vAlign w:val="center"/>
          </w:tcPr>
          <w:p w:rsidR="00E32DE8" w:rsidRDefault="00E32DE8" w:rsidP="005362C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</w:rPr>
              <w:t xml:space="preserve">For security reasons, all information supplied in data format will be password protected. </w:t>
            </w:r>
          </w:p>
          <w:p w:rsidR="00E32DE8" w:rsidRPr="00E32DE8" w:rsidRDefault="00E32DE8" w:rsidP="005362C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  <w:p w:rsidR="00867F54" w:rsidRDefault="00A833AC" w:rsidP="005362C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</w:rPr>
              <w:t>A</w:t>
            </w:r>
            <w:r w:rsidR="008A4F08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gents </w:t>
            </w:r>
            <w:r w:rsidR="00867F54">
              <w:rPr>
                <w:rFonts w:ascii="Arial" w:hAnsi="Arial" w:cs="Arial"/>
                <w:snapToGrid w:val="0"/>
                <w:color w:val="000000"/>
                <w:sz w:val="24"/>
              </w:rPr>
              <w:t>should note the following restrictions o</w:t>
            </w:r>
            <w:r w:rsidR="00520C4F">
              <w:rPr>
                <w:rFonts w:ascii="Arial" w:hAnsi="Arial" w:cs="Arial"/>
                <w:snapToGrid w:val="0"/>
                <w:color w:val="000000"/>
                <w:sz w:val="24"/>
              </w:rPr>
              <w:t>n the use of Registers provided:</w:t>
            </w:r>
          </w:p>
          <w:p w:rsidR="008A4F08" w:rsidRPr="006F7B05" w:rsidRDefault="008A4F08" w:rsidP="005362C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  <w:p w:rsidR="00867F54" w:rsidRDefault="00867F54" w:rsidP="006C3EE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62C2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hey may not supply a copy of the </w:t>
            </w:r>
            <w:r w:rsidR="006C3EEB">
              <w:rPr>
                <w:rFonts w:ascii="Arial" w:hAnsi="Arial" w:cs="Arial"/>
                <w:b/>
                <w:sz w:val="24"/>
                <w:szCs w:val="24"/>
              </w:rPr>
              <w:t>Electoral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Register to any person, disclose any information contained in it that is not included in the </w:t>
            </w:r>
            <w:r w:rsidR="006C3EEB">
              <w:rPr>
                <w:rFonts w:ascii="Arial" w:hAnsi="Arial" w:cs="Arial"/>
                <w:b/>
                <w:sz w:val="24"/>
                <w:szCs w:val="24"/>
              </w:rPr>
              <w:t>Open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Register or make use of any such information other than for electoral purposes.</w:t>
            </w:r>
          </w:p>
          <w:p w:rsidR="00366E37" w:rsidRPr="006F7B05" w:rsidRDefault="00366E37" w:rsidP="006C3EEB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66E37" w:rsidRPr="00530D67" w:rsidRDefault="00366E37" w:rsidP="006C3EE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napToGrid w:val="0"/>
                <w:color w:val="000000"/>
                <w:sz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</w:rPr>
              <w:t xml:space="preserve">I am aware of the restrictions on the use of the Register of Electors as detailed in the Representation of the People (Scotland) </w:t>
            </w:r>
            <w:r w:rsidR="008236FE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(Amendment) 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>Regulations 200</w:t>
            </w:r>
            <w:r w:rsidR="008236FE">
              <w:rPr>
                <w:rFonts w:ascii="Arial" w:hAnsi="Arial" w:cs="Arial"/>
                <w:snapToGrid w:val="0"/>
                <w:color w:val="000000"/>
                <w:sz w:val="24"/>
              </w:rPr>
              <w:t>2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</w:t>
            </w:r>
          </w:p>
          <w:p w:rsidR="00867F54" w:rsidRPr="006F7B05" w:rsidRDefault="00867F54" w:rsidP="005362C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napToGrid w:val="0"/>
                <w:color w:val="000000"/>
                <w:sz w:val="12"/>
                <w:szCs w:val="12"/>
              </w:rPr>
            </w:pPr>
          </w:p>
        </w:tc>
      </w:tr>
      <w:tr w:rsidR="00867F54" w:rsidRPr="00556D0F" w:rsidTr="00E32DE8">
        <w:trPr>
          <w:trHeight w:val="464"/>
        </w:trPr>
        <w:tc>
          <w:tcPr>
            <w:tcW w:w="2795" w:type="dxa"/>
            <w:vAlign w:val="center"/>
          </w:tcPr>
          <w:p w:rsidR="00867F54" w:rsidRPr="00556D0F" w:rsidRDefault="00867F54" w:rsidP="001933E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4"/>
              </w:rPr>
              <w:t>Name</w:t>
            </w:r>
            <w:r w:rsidR="00616EC8">
              <w:rPr>
                <w:rFonts w:ascii="Arial" w:hAnsi="Arial" w:cs="Arial"/>
                <w:b/>
                <w:bCs/>
                <w:snapToGrid w:val="0"/>
                <w:color w:val="000000"/>
                <w:sz w:val="24"/>
              </w:rPr>
              <w:t>: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4"/>
              </w:rPr>
              <w:t xml:space="preserve"> (block capitals)</w:t>
            </w:r>
          </w:p>
        </w:tc>
        <w:tc>
          <w:tcPr>
            <w:tcW w:w="7378" w:type="dxa"/>
            <w:gridSpan w:val="6"/>
            <w:tcBorders>
              <w:bottom w:val="single" w:sz="4" w:space="0" w:color="auto"/>
            </w:tcBorders>
            <w:vAlign w:val="center"/>
          </w:tcPr>
          <w:p w:rsidR="00867F54" w:rsidRPr="00AA0ABA" w:rsidRDefault="00867F54" w:rsidP="001933E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C826F9" w:rsidRPr="00556D0F" w:rsidTr="00E32DE8">
        <w:trPr>
          <w:trHeight w:val="464"/>
        </w:trPr>
        <w:tc>
          <w:tcPr>
            <w:tcW w:w="7338" w:type="dxa"/>
            <w:gridSpan w:val="4"/>
            <w:vAlign w:val="center"/>
          </w:tcPr>
          <w:p w:rsidR="00C826F9" w:rsidRPr="00C826F9" w:rsidRDefault="00C826F9" w:rsidP="00A833A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                                                     </w:t>
            </w:r>
            <w:r w:rsidR="00A6175F">
              <w:rPr>
                <w:rFonts w:ascii="Arial" w:hAnsi="Arial" w:cs="Arial"/>
                <w:snapToGrid w:val="0"/>
                <w:color w:val="000000"/>
                <w:sz w:val="24"/>
              </w:rPr>
              <w:t>Candidate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</w:t>
            </w:r>
            <w:r w:rsidR="00A6175F" w:rsidRPr="00556D0F">
              <w:rPr>
                <w:rFonts w:ascii="Arial" w:hAnsi="Arial" w:cs="Arial"/>
                <w:snapToGrid w:val="0"/>
                <w:color w:val="000000"/>
                <w:sz w:val="44"/>
              </w:rPr>
              <w:sym w:font="Wingdings" w:char="F06F"/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                      </w:t>
            </w:r>
            <w:r>
              <w:rPr>
                <w:rFonts w:ascii="Arial" w:hAnsi="Arial" w:cs="Arial"/>
                <w:snapToGrid w:val="0"/>
                <w:color w:val="000000"/>
                <w:sz w:val="44"/>
              </w:rPr>
              <w:t xml:space="preserve">                 </w:t>
            </w:r>
          </w:p>
        </w:tc>
        <w:tc>
          <w:tcPr>
            <w:tcW w:w="2835" w:type="dxa"/>
            <w:gridSpan w:val="3"/>
            <w:vAlign w:val="center"/>
          </w:tcPr>
          <w:p w:rsidR="00C826F9" w:rsidRPr="00C826F9" w:rsidRDefault="00C826F9" w:rsidP="001933E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Election Agent </w:t>
            </w:r>
            <w:r w:rsidRPr="00556D0F">
              <w:rPr>
                <w:rFonts w:ascii="Arial" w:hAnsi="Arial" w:cs="Arial"/>
                <w:snapToGrid w:val="0"/>
                <w:color w:val="000000"/>
                <w:sz w:val="44"/>
              </w:rPr>
              <w:sym w:font="Wingdings" w:char="F06F"/>
            </w:r>
          </w:p>
        </w:tc>
      </w:tr>
      <w:tr w:rsidR="00867F54" w:rsidRPr="00556D0F" w:rsidTr="00E32DE8">
        <w:trPr>
          <w:trHeight w:val="418"/>
        </w:trPr>
        <w:tc>
          <w:tcPr>
            <w:tcW w:w="2795" w:type="dxa"/>
            <w:vAlign w:val="center"/>
          </w:tcPr>
          <w:p w:rsidR="00867F54" w:rsidRPr="00492AB5" w:rsidRDefault="00867F54" w:rsidP="001933E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bCs/>
                <w:snapToGrid w:val="0"/>
                <w:color w:val="000000"/>
                <w:sz w:val="24"/>
              </w:rPr>
            </w:pPr>
            <w:r w:rsidRPr="00492AB5">
              <w:rPr>
                <w:rFonts w:ascii="Arial" w:hAnsi="Arial" w:cs="Arial"/>
                <w:b/>
                <w:bCs/>
                <w:snapToGrid w:val="0"/>
                <w:color w:val="000000"/>
                <w:sz w:val="24"/>
              </w:rPr>
              <w:t>Postal Address:</w:t>
            </w:r>
          </w:p>
        </w:tc>
        <w:tc>
          <w:tcPr>
            <w:tcW w:w="7378" w:type="dxa"/>
            <w:gridSpan w:val="6"/>
            <w:tcBorders>
              <w:bottom w:val="single" w:sz="4" w:space="0" w:color="auto"/>
            </w:tcBorders>
            <w:vAlign w:val="center"/>
          </w:tcPr>
          <w:p w:rsidR="00867F54" w:rsidRPr="00556D0F" w:rsidRDefault="00867F54" w:rsidP="001933E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867F54" w:rsidRPr="00556D0F" w:rsidTr="00E32DE8">
        <w:trPr>
          <w:trHeight w:val="425"/>
        </w:trPr>
        <w:tc>
          <w:tcPr>
            <w:tcW w:w="2795" w:type="dxa"/>
            <w:vAlign w:val="center"/>
          </w:tcPr>
          <w:p w:rsidR="00867F54" w:rsidRPr="00492AB5" w:rsidRDefault="00867F54" w:rsidP="001933E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7378" w:type="dxa"/>
            <w:gridSpan w:val="6"/>
            <w:tcBorders>
              <w:bottom w:val="single" w:sz="4" w:space="0" w:color="auto"/>
            </w:tcBorders>
            <w:vAlign w:val="center"/>
          </w:tcPr>
          <w:p w:rsidR="00867F54" w:rsidRPr="00556D0F" w:rsidRDefault="00867F54" w:rsidP="001933E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867F54" w:rsidRPr="00556D0F" w:rsidTr="00E32DE8">
        <w:trPr>
          <w:trHeight w:val="409"/>
        </w:trPr>
        <w:tc>
          <w:tcPr>
            <w:tcW w:w="2795" w:type="dxa"/>
            <w:vAlign w:val="center"/>
          </w:tcPr>
          <w:p w:rsidR="00867F54" w:rsidRPr="00492AB5" w:rsidRDefault="00867F54" w:rsidP="001933E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492AB5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Telephone Number:</w:t>
            </w:r>
          </w:p>
        </w:tc>
        <w:tc>
          <w:tcPr>
            <w:tcW w:w="73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F54" w:rsidRPr="00556D0F" w:rsidRDefault="00867F54" w:rsidP="001933E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867F54" w:rsidRPr="00556D0F" w:rsidTr="00E32DE8">
        <w:trPr>
          <w:trHeight w:val="409"/>
        </w:trPr>
        <w:tc>
          <w:tcPr>
            <w:tcW w:w="2795" w:type="dxa"/>
            <w:vAlign w:val="center"/>
          </w:tcPr>
          <w:p w:rsidR="00867F54" w:rsidRPr="00492AB5" w:rsidRDefault="00867F54" w:rsidP="001933E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492AB5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E-Mail Address:</w:t>
            </w:r>
          </w:p>
        </w:tc>
        <w:tc>
          <w:tcPr>
            <w:tcW w:w="73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F54" w:rsidRPr="00556D0F" w:rsidRDefault="00867F54" w:rsidP="001933E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867F54" w:rsidRPr="00556D0F" w:rsidTr="00E32DE8">
        <w:trPr>
          <w:trHeight w:val="409"/>
        </w:trPr>
        <w:tc>
          <w:tcPr>
            <w:tcW w:w="2795" w:type="dxa"/>
            <w:vAlign w:val="center"/>
          </w:tcPr>
          <w:p w:rsidR="00867F54" w:rsidRPr="00492AB5" w:rsidRDefault="00867F54" w:rsidP="001933E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492AB5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Signature: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F54" w:rsidRPr="00CB3916" w:rsidRDefault="00867F54" w:rsidP="001933E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F54" w:rsidRPr="00CB3916" w:rsidRDefault="00867F54" w:rsidP="001933E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CB3916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Date: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F54" w:rsidRPr="00556D0F" w:rsidRDefault="00867F54" w:rsidP="001933E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867F54" w:rsidRPr="00556D0F" w:rsidTr="00E32DE8">
        <w:trPr>
          <w:trHeight w:val="409"/>
        </w:trPr>
        <w:tc>
          <w:tcPr>
            <w:tcW w:w="10173" w:type="dxa"/>
            <w:gridSpan w:val="7"/>
            <w:vAlign w:val="center"/>
          </w:tcPr>
          <w:p w:rsidR="00E32DE8" w:rsidRDefault="00E32DE8" w:rsidP="001D5E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E32DE8" w:rsidRDefault="00E32DE8" w:rsidP="001D5E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867F54" w:rsidRPr="00E32DE8" w:rsidRDefault="00867F54" w:rsidP="001D5E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E32DE8">
              <w:rPr>
                <w:rFonts w:ascii="Arial" w:hAnsi="Arial" w:cs="Arial"/>
                <w:b/>
                <w:snapToGrid w:val="0"/>
                <w:color w:val="000000"/>
              </w:rPr>
              <w:t>Completed forms to be returned to</w:t>
            </w:r>
            <w:r w:rsidR="00C6427E" w:rsidRPr="00E32DE8">
              <w:rPr>
                <w:rFonts w:ascii="Arial" w:hAnsi="Arial" w:cs="Arial"/>
                <w:b/>
                <w:snapToGrid w:val="0"/>
                <w:color w:val="000000"/>
              </w:rPr>
              <w:t xml:space="preserve"> the Returning Officer</w:t>
            </w:r>
            <w:r w:rsidR="00C26B09" w:rsidRPr="00E32DE8">
              <w:rPr>
                <w:rFonts w:ascii="Arial" w:hAnsi="Arial" w:cs="Arial"/>
                <w:b/>
                <w:snapToGrid w:val="0"/>
                <w:color w:val="000000"/>
              </w:rPr>
              <w:t>, who will forward to the</w:t>
            </w:r>
          </w:p>
          <w:p w:rsidR="00C26B09" w:rsidRPr="00E32DE8" w:rsidRDefault="00C26B09" w:rsidP="001D5EE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E32DE8">
              <w:rPr>
                <w:rFonts w:ascii="Arial" w:hAnsi="Arial" w:cs="Arial"/>
                <w:b/>
                <w:snapToGrid w:val="0"/>
                <w:color w:val="000000"/>
              </w:rPr>
              <w:t>Electoral Registration Officer, 9 Wellington Square, Ayr KA7 1HL</w:t>
            </w:r>
          </w:p>
          <w:p w:rsidR="00DA0A99" w:rsidRPr="00DA0A99" w:rsidRDefault="00C26B09" w:rsidP="00B4273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2"/>
                <w:szCs w:val="12"/>
              </w:rPr>
            </w:pPr>
            <w:r w:rsidRPr="00E32DE8">
              <w:rPr>
                <w:rFonts w:ascii="Arial" w:hAnsi="Arial" w:cs="Arial"/>
                <w:b/>
                <w:snapToGrid w:val="0"/>
                <w:color w:val="000000"/>
              </w:rPr>
              <w:t>Tel: 01292 612221</w:t>
            </w:r>
            <w:r w:rsidR="009A5069">
              <w:rPr>
                <w:rFonts w:ascii="Arial" w:hAnsi="Arial" w:cs="Arial"/>
                <w:b/>
                <w:snapToGrid w:val="0"/>
                <w:color w:val="000000"/>
              </w:rPr>
              <w:t xml:space="preserve">    </w:t>
            </w:r>
            <w:r w:rsidR="001D5EE6" w:rsidRPr="00E32DE8">
              <w:rPr>
                <w:rFonts w:ascii="Arial" w:hAnsi="Arial" w:cs="Arial"/>
                <w:b/>
                <w:snapToGrid w:val="0"/>
                <w:color w:val="000000"/>
              </w:rPr>
              <w:t xml:space="preserve">E-mail: </w:t>
            </w:r>
            <w:r w:rsidR="00E32DE8" w:rsidRPr="00E32DE8">
              <w:rPr>
                <w:rFonts w:ascii="Arial" w:hAnsi="Arial" w:cs="Arial"/>
                <w:b/>
                <w:snapToGrid w:val="0"/>
                <w:color w:val="000000"/>
              </w:rPr>
              <w:t>ero</w:t>
            </w:r>
            <w:r w:rsidR="00DA0A99" w:rsidRPr="00E32DE8">
              <w:rPr>
                <w:rFonts w:ascii="Arial" w:hAnsi="Arial" w:cs="Arial"/>
                <w:b/>
                <w:snapToGrid w:val="0"/>
                <w:color w:val="000000"/>
              </w:rPr>
              <w:t>@</w:t>
            </w:r>
            <w:r w:rsidR="00E32DE8" w:rsidRPr="00E32DE8">
              <w:rPr>
                <w:rFonts w:ascii="Arial" w:hAnsi="Arial" w:cs="Arial"/>
                <w:b/>
                <w:snapToGrid w:val="0"/>
                <w:color w:val="000000"/>
              </w:rPr>
              <w:t>ayrshire-vjb</w:t>
            </w:r>
            <w:r w:rsidR="00DA0A99" w:rsidRPr="00E32DE8">
              <w:rPr>
                <w:rFonts w:ascii="Arial" w:hAnsi="Arial" w:cs="Arial"/>
                <w:b/>
                <w:snapToGrid w:val="0"/>
                <w:color w:val="000000"/>
              </w:rPr>
              <w:t>.gov.uk</w:t>
            </w:r>
          </w:p>
        </w:tc>
      </w:tr>
    </w:tbl>
    <w:p w:rsidR="00634AAA" w:rsidRDefault="00634AAA">
      <w:pPr>
        <w:rPr>
          <w:rFonts w:ascii="Arial" w:hAnsi="Arial" w:cs="Arial"/>
        </w:rPr>
      </w:pPr>
    </w:p>
    <w:sectPr w:rsidR="00634AAA" w:rsidSect="00E32DE8">
      <w:headerReference w:type="default" r:id="rId10"/>
      <w:footerReference w:type="default" r:id="rId11"/>
      <w:pgSz w:w="11909" w:h="16834" w:code="9"/>
      <w:pgMar w:top="-851" w:right="992" w:bottom="0" w:left="992" w:header="624" w:footer="47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B09" w:rsidRDefault="00C26B09" w:rsidP="007277F8">
      <w:r>
        <w:separator/>
      </w:r>
    </w:p>
  </w:endnote>
  <w:endnote w:type="continuationSeparator" w:id="0">
    <w:p w:rsidR="00C26B09" w:rsidRDefault="00C26B09" w:rsidP="0072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B09" w:rsidRDefault="00C26B09">
    <w:pPr>
      <w:jc w:val="center"/>
      <w:rPr>
        <w:b/>
        <w:color w:val="0000F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B09" w:rsidRDefault="00C26B09" w:rsidP="007277F8">
      <w:r>
        <w:separator/>
      </w:r>
    </w:p>
  </w:footnote>
  <w:footnote w:type="continuationSeparator" w:id="0">
    <w:p w:rsidR="00C26B09" w:rsidRDefault="00C26B09" w:rsidP="00727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B09" w:rsidRDefault="00C26B09">
    <w:pPr>
      <w:rPr>
        <w:snapToGrid w:val="0"/>
        <w:color w:val="000000"/>
        <w:sz w:val="16"/>
      </w:rPr>
    </w:pPr>
  </w:p>
  <w:p w:rsidR="00C26B09" w:rsidRDefault="00C26B09">
    <w:pPr>
      <w:rPr>
        <w:snapToGrid w:val="0"/>
        <w:color w:val="000000"/>
        <w:sz w:val="16"/>
      </w:rPr>
    </w:pPr>
  </w:p>
  <w:p w:rsidR="00C26B09" w:rsidRDefault="00C26B09">
    <w:pPr>
      <w:rPr>
        <w:snapToGrid w:val="0"/>
        <w:color w:val="000000"/>
        <w:sz w:val="16"/>
      </w:rPr>
    </w:pPr>
  </w:p>
  <w:p w:rsidR="00C26B09" w:rsidRDefault="00C26B09">
    <w:pPr>
      <w:rPr>
        <w:snapToGrid w:val="0"/>
        <w:color w:val="000000"/>
        <w:sz w:val="16"/>
      </w:rPr>
    </w:pPr>
  </w:p>
  <w:p w:rsidR="00C26B09" w:rsidRDefault="00C26B09">
    <w:pPr>
      <w:rPr>
        <w:snapToGrid w:val="0"/>
        <w:color w:val="000000"/>
        <w:sz w:val="16"/>
      </w:rPr>
    </w:pPr>
  </w:p>
  <w:p w:rsidR="00C26B09" w:rsidRDefault="00C26B09">
    <w:pPr>
      <w:tabs>
        <w:tab w:val="left" w:pos="7088"/>
      </w:tabs>
      <w:rPr>
        <w:snapToGrid w:val="0"/>
        <w:color w:val="000000"/>
        <w:sz w:val="16"/>
      </w:rPr>
    </w:pPr>
  </w:p>
  <w:p w:rsidR="00C26B09" w:rsidRDefault="00C26B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57962"/>
    <w:multiLevelType w:val="hybridMultilevel"/>
    <w:tmpl w:val="0C72BF26"/>
    <w:lvl w:ilvl="0" w:tplc="B3B0E1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F8"/>
    <w:rsid w:val="00001C4F"/>
    <w:rsid w:val="0000754E"/>
    <w:rsid w:val="0001371E"/>
    <w:rsid w:val="0004171F"/>
    <w:rsid w:val="00042262"/>
    <w:rsid w:val="0006217F"/>
    <w:rsid w:val="00086956"/>
    <w:rsid w:val="000D5179"/>
    <w:rsid w:val="000F790E"/>
    <w:rsid w:val="00103E6C"/>
    <w:rsid w:val="00150D05"/>
    <w:rsid w:val="00157A80"/>
    <w:rsid w:val="00165AF9"/>
    <w:rsid w:val="001814FB"/>
    <w:rsid w:val="00191170"/>
    <w:rsid w:val="001933EA"/>
    <w:rsid w:val="00195518"/>
    <w:rsid w:val="001A554F"/>
    <w:rsid w:val="001D5EE6"/>
    <w:rsid w:val="001E6982"/>
    <w:rsid w:val="00243213"/>
    <w:rsid w:val="002604EA"/>
    <w:rsid w:val="002635A0"/>
    <w:rsid w:val="00280705"/>
    <w:rsid w:val="00280D8F"/>
    <w:rsid w:val="002A3318"/>
    <w:rsid w:val="002C4AA8"/>
    <w:rsid w:val="002E33E5"/>
    <w:rsid w:val="002F19D9"/>
    <w:rsid w:val="003068C3"/>
    <w:rsid w:val="003304B0"/>
    <w:rsid w:val="00343710"/>
    <w:rsid w:val="0034423A"/>
    <w:rsid w:val="00357FAD"/>
    <w:rsid w:val="00366E37"/>
    <w:rsid w:val="00375D03"/>
    <w:rsid w:val="003D6483"/>
    <w:rsid w:val="00412993"/>
    <w:rsid w:val="00415CF0"/>
    <w:rsid w:val="0045022F"/>
    <w:rsid w:val="00453B7E"/>
    <w:rsid w:val="00460600"/>
    <w:rsid w:val="00465CF0"/>
    <w:rsid w:val="00467859"/>
    <w:rsid w:val="00492AB5"/>
    <w:rsid w:val="00495C8A"/>
    <w:rsid w:val="004C56D1"/>
    <w:rsid w:val="004F1B58"/>
    <w:rsid w:val="004F40F1"/>
    <w:rsid w:val="00520C4F"/>
    <w:rsid w:val="00530D67"/>
    <w:rsid w:val="00533A7B"/>
    <w:rsid w:val="005362C2"/>
    <w:rsid w:val="005403CF"/>
    <w:rsid w:val="00556D0F"/>
    <w:rsid w:val="00577472"/>
    <w:rsid w:val="005801FD"/>
    <w:rsid w:val="0059614F"/>
    <w:rsid w:val="005B7BE5"/>
    <w:rsid w:val="005D56FD"/>
    <w:rsid w:val="005E36E6"/>
    <w:rsid w:val="00616EC8"/>
    <w:rsid w:val="00627A91"/>
    <w:rsid w:val="006324AE"/>
    <w:rsid w:val="00634AAA"/>
    <w:rsid w:val="00647DB1"/>
    <w:rsid w:val="00676658"/>
    <w:rsid w:val="00686159"/>
    <w:rsid w:val="006C3EEB"/>
    <w:rsid w:val="006C683F"/>
    <w:rsid w:val="006D1E52"/>
    <w:rsid w:val="006E4915"/>
    <w:rsid w:val="006F7572"/>
    <w:rsid w:val="006F7B05"/>
    <w:rsid w:val="007277F8"/>
    <w:rsid w:val="00740349"/>
    <w:rsid w:val="007607AD"/>
    <w:rsid w:val="007747F4"/>
    <w:rsid w:val="00774F66"/>
    <w:rsid w:val="007A01CD"/>
    <w:rsid w:val="007C7D78"/>
    <w:rsid w:val="007D267B"/>
    <w:rsid w:val="007E1796"/>
    <w:rsid w:val="008100B3"/>
    <w:rsid w:val="008232A0"/>
    <w:rsid w:val="008236FE"/>
    <w:rsid w:val="00824CC3"/>
    <w:rsid w:val="008322BE"/>
    <w:rsid w:val="00842A4D"/>
    <w:rsid w:val="00867F54"/>
    <w:rsid w:val="008A4F08"/>
    <w:rsid w:val="008B3AAF"/>
    <w:rsid w:val="008D48A7"/>
    <w:rsid w:val="008F2E41"/>
    <w:rsid w:val="008F6E85"/>
    <w:rsid w:val="009951A0"/>
    <w:rsid w:val="009A2813"/>
    <w:rsid w:val="009A5069"/>
    <w:rsid w:val="009C1630"/>
    <w:rsid w:val="009C5282"/>
    <w:rsid w:val="009E3D54"/>
    <w:rsid w:val="00A6175F"/>
    <w:rsid w:val="00A74B33"/>
    <w:rsid w:val="00A82C42"/>
    <w:rsid w:val="00A833AC"/>
    <w:rsid w:val="00AA0ABA"/>
    <w:rsid w:val="00AF2BD4"/>
    <w:rsid w:val="00B070EB"/>
    <w:rsid w:val="00B121F2"/>
    <w:rsid w:val="00B17EAF"/>
    <w:rsid w:val="00B22A76"/>
    <w:rsid w:val="00B42730"/>
    <w:rsid w:val="00B607D5"/>
    <w:rsid w:val="00B73F05"/>
    <w:rsid w:val="00B83C16"/>
    <w:rsid w:val="00BB7BB5"/>
    <w:rsid w:val="00BD3258"/>
    <w:rsid w:val="00C26B09"/>
    <w:rsid w:val="00C33A6B"/>
    <w:rsid w:val="00C5136F"/>
    <w:rsid w:val="00C55455"/>
    <w:rsid w:val="00C6427E"/>
    <w:rsid w:val="00C64D42"/>
    <w:rsid w:val="00C67561"/>
    <w:rsid w:val="00C70BC2"/>
    <w:rsid w:val="00C826F9"/>
    <w:rsid w:val="00C86A2A"/>
    <w:rsid w:val="00CB3916"/>
    <w:rsid w:val="00CD38BE"/>
    <w:rsid w:val="00D204C7"/>
    <w:rsid w:val="00D36B98"/>
    <w:rsid w:val="00D43FD5"/>
    <w:rsid w:val="00D53243"/>
    <w:rsid w:val="00D5703D"/>
    <w:rsid w:val="00D6115B"/>
    <w:rsid w:val="00D81130"/>
    <w:rsid w:val="00DA0A99"/>
    <w:rsid w:val="00DA7B0D"/>
    <w:rsid w:val="00DB2B50"/>
    <w:rsid w:val="00DB5087"/>
    <w:rsid w:val="00DC05BB"/>
    <w:rsid w:val="00DC3898"/>
    <w:rsid w:val="00DD794B"/>
    <w:rsid w:val="00DF6234"/>
    <w:rsid w:val="00E17D8C"/>
    <w:rsid w:val="00E200CE"/>
    <w:rsid w:val="00E22220"/>
    <w:rsid w:val="00E32DE8"/>
    <w:rsid w:val="00E82517"/>
    <w:rsid w:val="00EA05B7"/>
    <w:rsid w:val="00EB6AA0"/>
    <w:rsid w:val="00ED4C0A"/>
    <w:rsid w:val="00EE7C83"/>
    <w:rsid w:val="00F255F1"/>
    <w:rsid w:val="00F7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5:docId w15:val="{166DBB09-F550-421C-94BC-769B1DF0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277F8"/>
    <w:pPr>
      <w:keepNext/>
      <w:widowControl w:val="0"/>
      <w:tabs>
        <w:tab w:val="left" w:pos="611"/>
        <w:tab w:val="left" w:pos="3564"/>
      </w:tabs>
      <w:jc w:val="center"/>
      <w:outlineLvl w:val="0"/>
    </w:pPr>
    <w:rPr>
      <w:b/>
      <w:snapToGrid w:val="0"/>
      <w:color w:val="000000"/>
      <w:sz w:val="18"/>
    </w:rPr>
  </w:style>
  <w:style w:type="paragraph" w:styleId="Heading5">
    <w:name w:val="heading 5"/>
    <w:basedOn w:val="Normal"/>
    <w:next w:val="Normal"/>
    <w:link w:val="Heading5Char"/>
    <w:qFormat/>
    <w:rsid w:val="007277F8"/>
    <w:pPr>
      <w:keepNext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7277F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77F8"/>
    <w:rPr>
      <w:rFonts w:ascii="Times New Roman" w:eastAsia="Times New Roman" w:hAnsi="Times New Roman" w:cs="Times New Roman"/>
      <w:b/>
      <w:snapToGrid w:val="0"/>
      <w:color w:val="000000"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7277F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7277F8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rsid w:val="007277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277F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277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77F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1A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7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26D80-C630-435C-9243-41494D50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Nelson, Alison</cp:lastModifiedBy>
  <cp:revision>2</cp:revision>
  <cp:lastPrinted>2015-01-20T10:22:00Z</cp:lastPrinted>
  <dcterms:created xsi:type="dcterms:W3CDTF">2021-02-05T14:55:00Z</dcterms:created>
  <dcterms:modified xsi:type="dcterms:W3CDTF">2021-02-05T14:55:00Z</dcterms:modified>
</cp:coreProperties>
</file>